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AF2" w:rsidRDefault="00242AF2" w:rsidP="00242AF2">
      <w:pPr>
        <w:pStyle w:val="NormalWeb"/>
        <w:rPr>
          <w:lang w:val="es-ES"/>
        </w:rPr>
      </w:pPr>
      <w:r>
        <w:rPr>
          <w:b/>
          <w:bCs/>
          <w:caps/>
          <w:lang w:val="es-ES"/>
        </w:rPr>
        <w:t>febrero</w:t>
      </w:r>
      <w:r w:rsidR="00483A9C">
        <w:rPr>
          <w:b/>
          <w:bCs/>
          <w:caps/>
          <w:lang w:val="es-ES"/>
        </w:rPr>
        <w:t xml:space="preserve"> 12</w:t>
      </w:r>
      <w:r>
        <w:rPr>
          <w:b/>
          <w:bCs/>
          <w:caps/>
          <w:lang w:val="es-ES"/>
        </w:rPr>
        <w:t>, 2023</w:t>
      </w:r>
      <w:r>
        <w:rPr>
          <w:lang w:val="es-ES"/>
        </w:rPr>
        <w:br/>
      </w:r>
      <w:r>
        <w:rPr>
          <w:b/>
          <w:bCs/>
          <w:lang w:val="es-ES"/>
        </w:rPr>
        <w:br/>
        <w:t>SALA CONSTITUCIONAL DE LA CORTE SUPREMA DE JUSTICIA.</w:t>
      </w:r>
      <w:r>
        <w:rPr>
          <w:lang w:val="es-ES"/>
        </w:rPr>
        <w:t xml:space="preserve"> </w:t>
      </w:r>
    </w:p>
    <w:p w:rsidR="00242AF2" w:rsidRDefault="00242AF2" w:rsidP="00242AF2">
      <w:pPr>
        <w:pStyle w:val="NormalWeb"/>
        <w:rPr>
          <w:lang w:val="es-ES"/>
        </w:rPr>
      </w:pPr>
      <w:r>
        <w:rPr>
          <w:b/>
          <w:bCs/>
          <w:lang w:val="es-ES"/>
        </w:rPr>
        <w:t>EXPEDIENTE: NUEVO</w:t>
      </w:r>
      <w:r>
        <w:rPr>
          <w:b/>
          <w:bCs/>
          <w:lang w:val="es-ES"/>
        </w:rPr>
        <w:br/>
        <w:t>PROCESO: RECURSO DE AMPARO.</w:t>
      </w:r>
      <w:r>
        <w:rPr>
          <w:b/>
          <w:bCs/>
          <w:lang w:val="es-ES"/>
        </w:rPr>
        <w:br/>
        <w:t>RECURRENTE: HENRY RODRIGUEZ RAMIREZ</w:t>
      </w:r>
      <w:r>
        <w:rPr>
          <w:b/>
          <w:bCs/>
          <w:lang w:val="es-ES"/>
        </w:rPr>
        <w:br/>
        <w:t>RECURRIDO: CAJA COSTARRICENSE DEL SEGURO SOCIAL</w:t>
      </w:r>
      <w:r>
        <w:rPr>
          <w:lang w:val="es-ES"/>
        </w:rPr>
        <w:br/>
      </w:r>
      <w:r>
        <w:rPr>
          <w:b/>
          <w:bCs/>
          <w:caps/>
          <w:lang w:val="es-ES"/>
        </w:rPr>
        <w:t>Hospital de heredia</w:t>
      </w:r>
      <w:r>
        <w:rPr>
          <w:lang w:val="es-ES"/>
        </w:rPr>
        <w:t xml:space="preserve"> </w:t>
      </w:r>
    </w:p>
    <w:p w:rsidR="00242AF2" w:rsidRDefault="00242AF2" w:rsidP="00242AF2">
      <w:pPr>
        <w:pStyle w:val="NormalWeb"/>
        <w:jc w:val="both"/>
        <w:rPr>
          <w:lang w:val="es-ES"/>
        </w:rPr>
      </w:pPr>
      <w:r>
        <w:rPr>
          <w:lang w:val="es-ES"/>
        </w:rPr>
        <w:t xml:space="preserve">Quien suscribe, Lic. Henry Rodríguez Ramírez, cédula 109800594, en favor y representación de </w:t>
      </w:r>
      <w:r>
        <w:rPr>
          <w:b/>
          <w:bCs/>
          <w:caps/>
          <w:lang w:val="es-ES"/>
        </w:rPr>
        <w:t>Erika Maria Pastran Jarquín,</w:t>
      </w:r>
      <w:r>
        <w:rPr>
          <w:b/>
          <w:bCs/>
          <w:lang w:val="es-ES"/>
        </w:rPr>
        <w:t xml:space="preserve"> Casada, Ama de casa, con residencia en el cantón de Heredia, con identificación número </w:t>
      </w:r>
      <w:bookmarkStart w:id="0" w:name="_GoBack"/>
      <w:r>
        <w:rPr>
          <w:b/>
          <w:bCs/>
          <w:lang w:val="es-ES"/>
        </w:rPr>
        <w:t>155802465630</w:t>
      </w:r>
      <w:bookmarkEnd w:id="0"/>
      <w:r>
        <w:rPr>
          <w:lang w:val="es-ES"/>
        </w:rPr>
        <w:t xml:space="preserve">, con fundamento en los hechos, pruebas y derecho que a continuación expongo, procedo a incoar Recurso de Amparo contra la Caja Costarricense del Seguro Social. </w:t>
      </w:r>
    </w:p>
    <w:p w:rsidR="00242AF2" w:rsidRDefault="00242AF2" w:rsidP="00242AF2">
      <w:pPr>
        <w:pStyle w:val="NormalWeb"/>
        <w:rPr>
          <w:lang w:val="es-ES"/>
        </w:rPr>
      </w:pPr>
      <w:r>
        <w:rPr>
          <w:b/>
          <w:bCs/>
          <w:lang w:val="es-ES"/>
        </w:rPr>
        <w:t>HECHOS:</w:t>
      </w:r>
      <w:r>
        <w:rPr>
          <w:lang w:val="es-ES"/>
        </w:rPr>
        <w:t xml:space="preserve"> </w:t>
      </w:r>
    </w:p>
    <w:p w:rsidR="00242AF2" w:rsidRDefault="00242AF2" w:rsidP="00242AF2">
      <w:pPr>
        <w:pStyle w:val="NormalWeb"/>
        <w:rPr>
          <w:lang w:val="es-ES"/>
        </w:rPr>
      </w:pPr>
      <w:r>
        <w:rPr>
          <w:b/>
          <w:bCs/>
          <w:lang w:val="es-ES"/>
        </w:rPr>
        <w:t>MANIFIESTA MI REPRESENTADO/A:</w:t>
      </w:r>
      <w:r>
        <w:rPr>
          <w:lang w:val="es-ES"/>
        </w:rPr>
        <w:t xml:space="preserve"> </w:t>
      </w:r>
    </w:p>
    <w:p w:rsidR="00242AF2" w:rsidRDefault="00242AF2" w:rsidP="00242AF2">
      <w:pPr>
        <w:pStyle w:val="NormalWeb"/>
        <w:jc w:val="both"/>
        <w:rPr>
          <w:lang w:val="es-ES"/>
        </w:rPr>
      </w:pPr>
      <w:r>
        <w:rPr>
          <w:lang w:val="es-ES"/>
        </w:rPr>
        <w:t>Tengo dos años con problemas de mis rodillas</w:t>
      </w:r>
      <w:r>
        <w:rPr>
          <w:lang w:val="es-ES"/>
        </w:rPr>
        <w:t>,</w:t>
      </w:r>
      <w:r>
        <w:rPr>
          <w:lang w:val="es-ES"/>
        </w:rPr>
        <w:t xml:space="preserve"> meniscos rotos </w:t>
      </w:r>
      <w:r>
        <w:rPr>
          <w:lang w:val="es-ES"/>
        </w:rPr>
        <w:t>tuve</w:t>
      </w:r>
      <w:r>
        <w:rPr>
          <w:lang w:val="es-ES"/>
        </w:rPr>
        <w:t xml:space="preserve"> q</w:t>
      </w:r>
      <w:r>
        <w:rPr>
          <w:lang w:val="es-ES"/>
        </w:rPr>
        <w:t>ue</w:t>
      </w:r>
      <w:r>
        <w:rPr>
          <w:lang w:val="es-ES"/>
        </w:rPr>
        <w:t xml:space="preserve"> reunir un dinero prestado para poder hacerme una resonancia magnética en clínica priva ya q</w:t>
      </w:r>
      <w:r>
        <w:rPr>
          <w:lang w:val="es-ES"/>
        </w:rPr>
        <w:t>ue</w:t>
      </w:r>
      <w:r>
        <w:rPr>
          <w:lang w:val="es-ES"/>
        </w:rPr>
        <w:t xml:space="preserve"> cada </w:t>
      </w:r>
      <w:r>
        <w:rPr>
          <w:lang w:val="es-ES"/>
        </w:rPr>
        <w:t>vez</w:t>
      </w:r>
      <w:r>
        <w:rPr>
          <w:lang w:val="es-ES"/>
        </w:rPr>
        <w:t xml:space="preserve"> q</w:t>
      </w:r>
      <w:r>
        <w:rPr>
          <w:lang w:val="es-ES"/>
        </w:rPr>
        <w:t>ue</w:t>
      </w:r>
      <w:r>
        <w:rPr>
          <w:lang w:val="es-ES"/>
        </w:rPr>
        <w:t xml:space="preserve"> </w:t>
      </w:r>
      <w:r>
        <w:rPr>
          <w:lang w:val="es-ES"/>
        </w:rPr>
        <w:t>ib</w:t>
      </w:r>
      <w:r>
        <w:rPr>
          <w:lang w:val="es-ES"/>
        </w:rPr>
        <w:t xml:space="preserve">a a la clínica solo </w:t>
      </w:r>
      <w:r>
        <w:rPr>
          <w:lang w:val="es-ES"/>
        </w:rPr>
        <w:t>acetaminofén me</w:t>
      </w:r>
      <w:r>
        <w:rPr>
          <w:lang w:val="es-ES"/>
        </w:rPr>
        <w:t xml:space="preserve"> dan</w:t>
      </w:r>
      <w:r>
        <w:rPr>
          <w:lang w:val="es-ES"/>
        </w:rPr>
        <w:t>,</w:t>
      </w:r>
      <w:r>
        <w:rPr>
          <w:lang w:val="es-ES"/>
        </w:rPr>
        <w:t xml:space="preserve"> fui al hospital con la resonancia y duraron 22 días para q</w:t>
      </w:r>
      <w:r>
        <w:rPr>
          <w:lang w:val="es-ES"/>
        </w:rPr>
        <w:t>ue</w:t>
      </w:r>
      <w:r>
        <w:rPr>
          <w:lang w:val="es-ES"/>
        </w:rPr>
        <w:t xml:space="preserve"> un médico le viera. Y me </w:t>
      </w:r>
      <w:r>
        <w:rPr>
          <w:lang w:val="es-ES"/>
        </w:rPr>
        <w:t>h</w:t>
      </w:r>
      <w:r>
        <w:rPr>
          <w:lang w:val="es-ES"/>
        </w:rPr>
        <w:t xml:space="preserve">an puesto cita de </w:t>
      </w:r>
      <w:r>
        <w:rPr>
          <w:lang w:val="es-ES"/>
        </w:rPr>
        <w:t>cirugía</w:t>
      </w:r>
      <w:r>
        <w:rPr>
          <w:lang w:val="es-ES"/>
        </w:rPr>
        <w:t xml:space="preserve"> para enero del 2024 si queda espacio</w:t>
      </w:r>
      <w:r>
        <w:rPr>
          <w:lang w:val="es-ES"/>
        </w:rPr>
        <w:t>. Soy</w:t>
      </w:r>
      <w:r>
        <w:rPr>
          <w:lang w:val="es-ES"/>
        </w:rPr>
        <w:t xml:space="preserve"> madre de dos menores de edad y hoy en día no puedo ni caminar por q</w:t>
      </w:r>
      <w:r>
        <w:rPr>
          <w:lang w:val="es-ES"/>
        </w:rPr>
        <w:t>ue me duele demasiado mi rodilla, no pudo darles la atención que mis hijos y mi familia necesita, paso con dolor día y noche, es desesperante vivir así, no tengo calidad de vida, sufro mucho.</w:t>
      </w:r>
    </w:p>
    <w:p w:rsidR="00242AF2" w:rsidRDefault="00242AF2" w:rsidP="00242AF2">
      <w:pPr>
        <w:pStyle w:val="NormalWeb"/>
        <w:jc w:val="both"/>
        <w:rPr>
          <w:lang w:val="es-ES"/>
        </w:rPr>
      </w:pPr>
      <w:r>
        <w:rPr>
          <w:lang w:val="es-ES"/>
        </w:rPr>
        <w:t xml:space="preserve">Considero </w:t>
      </w:r>
      <w:r>
        <w:rPr>
          <w:lang w:val="es-ES"/>
        </w:rPr>
        <w:t>que el hecho de que aun mi representada por la lentitud de los servicios de salud de la caja tuvo que hacerse un ultrasonido en clínica privada, y que le pongan una cita a un año plazo denota desinterés en ayudarla y es un tiempo desproporcionado que</w:t>
      </w:r>
      <w:r>
        <w:rPr>
          <w:lang w:val="es-ES"/>
        </w:rPr>
        <w:t xml:space="preserve"> violenta su derecho fundamental a la salud. </w:t>
      </w:r>
    </w:p>
    <w:p w:rsidR="00242AF2" w:rsidRDefault="00242AF2" w:rsidP="00242AF2">
      <w:pPr>
        <w:pStyle w:val="NormalWeb"/>
        <w:rPr>
          <w:lang w:val="es-ES"/>
        </w:rPr>
      </w:pPr>
      <w:r>
        <w:rPr>
          <w:b/>
          <w:bCs/>
          <w:lang w:val="es-ES"/>
        </w:rPr>
        <w:t>PRUEBAS</w:t>
      </w:r>
      <w:r>
        <w:rPr>
          <w:lang w:val="es-ES"/>
        </w:rPr>
        <w:t xml:space="preserve"> </w:t>
      </w:r>
    </w:p>
    <w:p w:rsidR="00242AF2" w:rsidRDefault="00242AF2" w:rsidP="00242AF2">
      <w:pPr>
        <w:pStyle w:val="NormalWeb"/>
        <w:rPr>
          <w:lang w:val="es-ES"/>
        </w:rPr>
      </w:pPr>
      <w:r>
        <w:rPr>
          <w:lang w:val="es-ES"/>
        </w:rPr>
        <w:t xml:space="preserve">1- </w:t>
      </w:r>
      <w:r>
        <w:rPr>
          <w:lang w:val="es-ES"/>
        </w:rPr>
        <w:t>Registros Médicos en EDUS</w:t>
      </w:r>
    </w:p>
    <w:p w:rsidR="00242AF2" w:rsidRDefault="00242AF2" w:rsidP="00242AF2">
      <w:pPr>
        <w:pStyle w:val="NormalWeb"/>
        <w:rPr>
          <w:lang w:val="es-ES"/>
        </w:rPr>
      </w:pPr>
      <w:r>
        <w:rPr>
          <w:b/>
          <w:bCs/>
          <w:lang w:val="es-ES"/>
        </w:rPr>
        <w:t>FUNDAMENTOS DE DERECHO.</w:t>
      </w:r>
      <w:r>
        <w:rPr>
          <w:lang w:val="es-ES"/>
        </w:rPr>
        <w:t xml:space="preserve"> </w:t>
      </w:r>
    </w:p>
    <w:p w:rsidR="00242AF2" w:rsidRDefault="00242AF2" w:rsidP="00242AF2">
      <w:pPr>
        <w:pStyle w:val="NormalWeb"/>
        <w:rPr>
          <w:lang w:val="es-ES"/>
        </w:rPr>
      </w:pPr>
      <w:r>
        <w:rPr>
          <w:lang w:val="es-ES"/>
        </w:rPr>
        <w:t xml:space="preserve">Me fundamento en el artículo 29 de la Ley Jurisdiccional Constitucional, en los artículos 21, 48, 50 y 73 de la Constitución Política, en los artículos 4, 6 y 269.1 de la Ley General </w:t>
      </w:r>
      <w:r>
        <w:rPr>
          <w:lang w:val="es-ES"/>
        </w:rPr>
        <w:lastRenderedPageBreak/>
        <w:t xml:space="preserve">de Administración Pública, y el artículo 12 del Pacto Internacional de Derechos Económicos, Sociales y Culturales. </w:t>
      </w:r>
    </w:p>
    <w:p w:rsidR="00242AF2" w:rsidRDefault="00242AF2" w:rsidP="00242AF2">
      <w:pPr>
        <w:pStyle w:val="NormalWeb"/>
        <w:rPr>
          <w:lang w:val="es-ES"/>
        </w:rPr>
      </w:pPr>
      <w:r>
        <w:rPr>
          <w:b/>
          <w:bCs/>
          <w:lang w:val="es-ES"/>
        </w:rPr>
        <w:t>PETITORIA.</w:t>
      </w:r>
      <w:r>
        <w:rPr>
          <w:lang w:val="es-ES"/>
        </w:rPr>
        <w:t xml:space="preserve"> </w:t>
      </w:r>
    </w:p>
    <w:p w:rsidR="00242AF2" w:rsidRDefault="00242AF2" w:rsidP="00242AF2">
      <w:pPr>
        <w:pStyle w:val="NormalWeb"/>
        <w:rPr>
          <w:lang w:val="es-ES"/>
        </w:rPr>
      </w:pPr>
      <w:r>
        <w:rPr>
          <w:lang w:val="es-ES"/>
        </w:rPr>
        <w:t>1- Se declare con lugar el presente recurso de amparo.</w:t>
      </w:r>
      <w:r>
        <w:rPr>
          <w:lang w:val="es-ES"/>
        </w:rPr>
        <w:br/>
        <w:t>2-</w:t>
      </w:r>
      <w:r>
        <w:rPr>
          <w:lang w:val="es-ES"/>
        </w:rPr>
        <w:t xml:space="preserve"> Se reasigne la cita para mi cirugía en una fecha inmediata y se me asegure el seguimiento hasta mi recuperación.</w:t>
      </w:r>
      <w:r>
        <w:rPr>
          <w:lang w:val="es-ES"/>
        </w:rPr>
        <w:br/>
        <w:t xml:space="preserve">3- Se condene al recurrido al pago de las costas de este proceso, como también al pago del daño moral y subjetivo al que ha sido expuesta mi representada. </w:t>
      </w:r>
    </w:p>
    <w:p w:rsidR="00242AF2" w:rsidRDefault="00242AF2" w:rsidP="00242AF2">
      <w:pPr>
        <w:pStyle w:val="NormalWeb"/>
        <w:rPr>
          <w:lang w:val="es-ES"/>
        </w:rPr>
      </w:pPr>
      <w:r>
        <w:rPr>
          <w:b/>
          <w:bCs/>
          <w:lang w:val="es-ES"/>
        </w:rPr>
        <w:t>Notificaciones:</w:t>
      </w:r>
      <w:r>
        <w:rPr>
          <w:lang w:val="es-ES"/>
        </w:rPr>
        <w:t xml:space="preserve"> Las recibiré al correo </w:t>
      </w:r>
      <w:hyperlink r:id="rId7" w:history="1">
        <w:r>
          <w:rPr>
            <w:rStyle w:val="Hipervnculo"/>
            <w:lang w:val="es-ES"/>
          </w:rPr>
          <w:t>notificaciones@crderecho.com</w:t>
        </w:r>
      </w:hyperlink>
      <w:r>
        <w:rPr>
          <w:lang w:val="es-ES"/>
        </w:rPr>
        <w:t xml:space="preserve"> </w:t>
      </w:r>
    </w:p>
    <w:p w:rsidR="00242AF2" w:rsidRDefault="00242AF2" w:rsidP="00242AF2">
      <w:pPr>
        <w:pStyle w:val="NormalWeb"/>
        <w:rPr>
          <w:lang w:val="es-ES"/>
        </w:rPr>
      </w:pPr>
    </w:p>
    <w:p w:rsidR="00242AF2" w:rsidRDefault="00242AF2" w:rsidP="00242AF2">
      <w:pPr>
        <w:pStyle w:val="NormalWeb"/>
        <w:rPr>
          <w:lang w:val="es-ES"/>
        </w:rPr>
      </w:pPr>
    </w:p>
    <w:p w:rsidR="00B30BBC" w:rsidRPr="00242AF2" w:rsidRDefault="00B30BBC" w:rsidP="00242AF2">
      <w:pPr>
        <w:rPr>
          <w:lang w:val="es-ES"/>
        </w:rPr>
      </w:pPr>
    </w:p>
    <w:sectPr w:rsidR="00B30BBC" w:rsidRPr="00242AF2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624" w:rsidRDefault="00F77624" w:rsidP="00AF38A8">
      <w:pPr>
        <w:spacing w:after="0" w:line="240" w:lineRule="auto"/>
      </w:pPr>
      <w:r>
        <w:separator/>
      </w:r>
    </w:p>
  </w:endnote>
  <w:endnote w:type="continuationSeparator" w:id="0">
    <w:p w:rsidR="00F77624" w:rsidRDefault="00F77624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483A9C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483A9C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624" w:rsidRDefault="00F77624" w:rsidP="00AF38A8">
      <w:pPr>
        <w:spacing w:after="0" w:line="240" w:lineRule="auto"/>
      </w:pPr>
      <w:r>
        <w:separator/>
      </w:r>
    </w:p>
  </w:footnote>
  <w:footnote w:type="continuationSeparator" w:id="0">
    <w:p w:rsidR="00F77624" w:rsidRDefault="00F77624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:rsidR="00461B91" w:rsidRDefault="00461B91">
    <w:pPr>
      <w:pStyle w:val="Encabezado"/>
    </w:pPr>
  </w:p>
  <w:p w:rsidR="00461B91" w:rsidRDefault="00461B91">
    <w:pPr>
      <w:pStyle w:val="Encabezado"/>
    </w:pPr>
  </w:p>
  <w:p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3"/>
  </w:num>
  <w:num w:numId="4">
    <w:abstractNumId w:val="3"/>
  </w:num>
  <w:num w:numId="5">
    <w:abstractNumId w:val="9"/>
  </w:num>
  <w:num w:numId="6">
    <w:abstractNumId w:val="11"/>
  </w:num>
  <w:num w:numId="7">
    <w:abstractNumId w:val="0"/>
  </w:num>
  <w:num w:numId="8">
    <w:abstractNumId w:val="14"/>
  </w:num>
  <w:num w:numId="9">
    <w:abstractNumId w:val="6"/>
  </w:num>
  <w:num w:numId="10">
    <w:abstractNumId w:val="7"/>
  </w:num>
  <w:num w:numId="11">
    <w:abstractNumId w:val="12"/>
  </w:num>
  <w:num w:numId="12">
    <w:abstractNumId w:val="1"/>
  </w:num>
  <w:num w:numId="13">
    <w:abstractNumId w:val="15"/>
  </w:num>
  <w:num w:numId="14">
    <w:abstractNumId w:val="10"/>
  </w:num>
  <w:num w:numId="15">
    <w:abstractNumId w:val="5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721FB"/>
    <w:rsid w:val="000829F6"/>
    <w:rsid w:val="000A0AAC"/>
    <w:rsid w:val="000A2B41"/>
    <w:rsid w:val="000B5EAD"/>
    <w:rsid w:val="000C4E3D"/>
    <w:rsid w:val="000C7A53"/>
    <w:rsid w:val="00100EF2"/>
    <w:rsid w:val="00105363"/>
    <w:rsid w:val="0011081B"/>
    <w:rsid w:val="00134A44"/>
    <w:rsid w:val="00193F72"/>
    <w:rsid w:val="001A3144"/>
    <w:rsid w:val="001C056D"/>
    <w:rsid w:val="001D16E0"/>
    <w:rsid w:val="001F4C20"/>
    <w:rsid w:val="00214720"/>
    <w:rsid w:val="0023382C"/>
    <w:rsid w:val="00240496"/>
    <w:rsid w:val="00242AF2"/>
    <w:rsid w:val="002839C9"/>
    <w:rsid w:val="002C57B5"/>
    <w:rsid w:val="002C7F56"/>
    <w:rsid w:val="002E6EB7"/>
    <w:rsid w:val="002F3364"/>
    <w:rsid w:val="00307B92"/>
    <w:rsid w:val="00316832"/>
    <w:rsid w:val="00385E9A"/>
    <w:rsid w:val="003A1586"/>
    <w:rsid w:val="003F1E65"/>
    <w:rsid w:val="00417332"/>
    <w:rsid w:val="00443C32"/>
    <w:rsid w:val="00460193"/>
    <w:rsid w:val="004610EF"/>
    <w:rsid w:val="00461B91"/>
    <w:rsid w:val="0047254C"/>
    <w:rsid w:val="00483A9C"/>
    <w:rsid w:val="00484AB2"/>
    <w:rsid w:val="00484DDA"/>
    <w:rsid w:val="004947A6"/>
    <w:rsid w:val="004E2540"/>
    <w:rsid w:val="0050331E"/>
    <w:rsid w:val="005057DF"/>
    <w:rsid w:val="00520BD9"/>
    <w:rsid w:val="005334B7"/>
    <w:rsid w:val="005600F4"/>
    <w:rsid w:val="00565309"/>
    <w:rsid w:val="00586A51"/>
    <w:rsid w:val="005A346E"/>
    <w:rsid w:val="005A6409"/>
    <w:rsid w:val="005C4847"/>
    <w:rsid w:val="005C4D3A"/>
    <w:rsid w:val="005C666A"/>
    <w:rsid w:val="005E335B"/>
    <w:rsid w:val="005F60F3"/>
    <w:rsid w:val="00620D63"/>
    <w:rsid w:val="00663AFD"/>
    <w:rsid w:val="0066676A"/>
    <w:rsid w:val="00687C28"/>
    <w:rsid w:val="006C57C2"/>
    <w:rsid w:val="006E3DD6"/>
    <w:rsid w:val="006F50BD"/>
    <w:rsid w:val="007026D6"/>
    <w:rsid w:val="00704A1A"/>
    <w:rsid w:val="007175F1"/>
    <w:rsid w:val="00740018"/>
    <w:rsid w:val="00751C75"/>
    <w:rsid w:val="007528A7"/>
    <w:rsid w:val="00764A1D"/>
    <w:rsid w:val="00765078"/>
    <w:rsid w:val="007908B9"/>
    <w:rsid w:val="00792B01"/>
    <w:rsid w:val="00796B38"/>
    <w:rsid w:val="007A180A"/>
    <w:rsid w:val="007A43EC"/>
    <w:rsid w:val="007C24B5"/>
    <w:rsid w:val="007C49C4"/>
    <w:rsid w:val="007D2C07"/>
    <w:rsid w:val="007E7A73"/>
    <w:rsid w:val="008160E3"/>
    <w:rsid w:val="00816258"/>
    <w:rsid w:val="0082555D"/>
    <w:rsid w:val="00834567"/>
    <w:rsid w:val="0083640B"/>
    <w:rsid w:val="008811B9"/>
    <w:rsid w:val="008905A4"/>
    <w:rsid w:val="008951A2"/>
    <w:rsid w:val="008969CF"/>
    <w:rsid w:val="008A3D0F"/>
    <w:rsid w:val="008C1D40"/>
    <w:rsid w:val="008C3340"/>
    <w:rsid w:val="008C3B52"/>
    <w:rsid w:val="008D04A5"/>
    <w:rsid w:val="008E0AC2"/>
    <w:rsid w:val="008F1AA3"/>
    <w:rsid w:val="0091358C"/>
    <w:rsid w:val="009166D1"/>
    <w:rsid w:val="0099614E"/>
    <w:rsid w:val="009E5E0B"/>
    <w:rsid w:val="00A07F20"/>
    <w:rsid w:val="00A1005C"/>
    <w:rsid w:val="00A2568C"/>
    <w:rsid w:val="00A40860"/>
    <w:rsid w:val="00A948E3"/>
    <w:rsid w:val="00AA5E4F"/>
    <w:rsid w:val="00AA756B"/>
    <w:rsid w:val="00AE5021"/>
    <w:rsid w:val="00AF38A8"/>
    <w:rsid w:val="00B10BF0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F03BF"/>
    <w:rsid w:val="00BF5BBC"/>
    <w:rsid w:val="00C031E9"/>
    <w:rsid w:val="00C313D0"/>
    <w:rsid w:val="00C45B2F"/>
    <w:rsid w:val="00C50853"/>
    <w:rsid w:val="00C5198E"/>
    <w:rsid w:val="00C60851"/>
    <w:rsid w:val="00C85C9F"/>
    <w:rsid w:val="00C93ECD"/>
    <w:rsid w:val="00CF3A9C"/>
    <w:rsid w:val="00D33733"/>
    <w:rsid w:val="00D73309"/>
    <w:rsid w:val="00D9289A"/>
    <w:rsid w:val="00DC0B4C"/>
    <w:rsid w:val="00E0009B"/>
    <w:rsid w:val="00E01B61"/>
    <w:rsid w:val="00E04C31"/>
    <w:rsid w:val="00E07F5A"/>
    <w:rsid w:val="00E54242"/>
    <w:rsid w:val="00EB4CC1"/>
    <w:rsid w:val="00F057E6"/>
    <w:rsid w:val="00F52744"/>
    <w:rsid w:val="00F77624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EDC03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2023-02-12T22:25:00Z</cp:lastPrinted>
  <dcterms:created xsi:type="dcterms:W3CDTF">2023-02-12T22:26:00Z</dcterms:created>
  <dcterms:modified xsi:type="dcterms:W3CDTF">2023-02-12T22:26:00Z</dcterms:modified>
</cp:coreProperties>
</file>