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72AD" w:rsidRDefault="005072AD" w:rsidP="005072AD">
      <w:pPr>
        <w:rPr>
          <w:rFonts w:ascii="Times New Roman" w:hAnsi="Times New Roman"/>
        </w:rPr>
      </w:pPr>
    </w:p>
    <w:p w:rsidR="00A471E8" w:rsidRPr="00A471E8" w:rsidRDefault="00A471E8" w:rsidP="00A471E8">
      <w:pPr>
        <w:pStyle w:val="NormalWeb"/>
        <w:rPr>
          <w:rFonts w:ascii="-webkit-standard" w:hAnsi="-webkit-standard"/>
          <w:color w:val="000000"/>
          <w:lang w:val="es-CR"/>
        </w:rPr>
      </w:pPr>
      <w:r w:rsidRPr="00A471E8">
        <w:rPr>
          <w:rFonts w:ascii="-webkit-standard" w:hAnsi="-webkit-standard"/>
          <w:b/>
          <w:bCs/>
          <w:caps/>
          <w:color w:val="000000"/>
          <w:lang w:val="es-CR"/>
        </w:rPr>
        <w:t>MAYO 22, 2024</w:t>
      </w:r>
    </w:p>
    <w:p w:rsidR="00A471E8" w:rsidRPr="00A471E8" w:rsidRDefault="00A471E8" w:rsidP="00A471E8">
      <w:pPr>
        <w:pStyle w:val="NormalWeb"/>
        <w:rPr>
          <w:rFonts w:ascii="-webkit-standard" w:hAnsi="-webkit-standard"/>
          <w:color w:val="000000"/>
          <w:lang w:val="es-CR"/>
        </w:rPr>
      </w:pPr>
      <w:r w:rsidRPr="00A471E8">
        <w:rPr>
          <w:rFonts w:ascii="-webkit-standard" w:hAnsi="-webkit-standard"/>
          <w:b/>
          <w:bCs/>
          <w:caps/>
          <w:color w:val="000000"/>
          <w:lang w:val="es-CR"/>
        </w:rPr>
        <w:br/>
        <w:t>SALA CONSTITUCIONAL DE LA CORTE SUPREMA DE JUSTICIA.</w:t>
      </w:r>
      <w:r w:rsidRPr="00A471E8">
        <w:rPr>
          <w:rFonts w:ascii="-webkit-standard" w:hAnsi="-webkit-standard"/>
          <w:b/>
          <w:bCs/>
          <w:caps/>
          <w:color w:val="000000"/>
          <w:lang w:val="es-CR"/>
        </w:rPr>
        <w:br/>
        <w:t>EXPEDIENTE: NUEVO</w:t>
      </w:r>
      <w:r w:rsidRPr="00A471E8">
        <w:rPr>
          <w:rFonts w:ascii="-webkit-standard" w:hAnsi="-webkit-standard"/>
          <w:b/>
          <w:bCs/>
          <w:caps/>
          <w:color w:val="000000"/>
          <w:lang w:val="es-CR"/>
        </w:rPr>
        <w:br/>
        <w:t>PROCESO: RECURSO DE AMPARO.</w:t>
      </w:r>
      <w:r w:rsidRPr="00A471E8">
        <w:rPr>
          <w:rFonts w:ascii="-webkit-standard" w:hAnsi="-webkit-standard"/>
          <w:b/>
          <w:bCs/>
          <w:caps/>
          <w:color w:val="000000"/>
          <w:lang w:val="es-CR"/>
        </w:rPr>
        <w:br/>
        <w:t>RECURRENTE: HENRY RODRIGUEZ RAMIREZ</w:t>
      </w:r>
      <w:r w:rsidRPr="00A471E8">
        <w:rPr>
          <w:rFonts w:ascii="-webkit-standard" w:hAnsi="-webkit-standard"/>
          <w:b/>
          <w:bCs/>
          <w:caps/>
          <w:color w:val="000000"/>
          <w:lang w:val="es-CR"/>
        </w:rPr>
        <w:br/>
        <w:t>RECURRIDO: CAJA COSTARRICENSE DEL SEGURO SOCIAL</w:t>
      </w:r>
      <w:r w:rsidRPr="00A471E8">
        <w:rPr>
          <w:rFonts w:ascii="-webkit-standard" w:hAnsi="-webkit-standard"/>
          <w:b/>
          <w:bCs/>
          <w:caps/>
          <w:color w:val="000000"/>
          <w:lang w:val="es-CR"/>
        </w:rPr>
        <w:br/>
        <w:t xml:space="preserve">CENTRO MEDICO RECURRIDO: </w:t>
      </w:r>
      <w:r>
        <w:rPr>
          <w:rFonts w:ascii="-webkit-standard" w:hAnsi="-webkit-standard"/>
          <w:b/>
          <w:bCs/>
          <w:caps/>
          <w:color w:val="000000"/>
          <w:lang w:val="es-CR"/>
        </w:rPr>
        <w:t>Hospital Monseñor Sanabria</w:t>
      </w:r>
    </w:p>
    <w:p w:rsidR="00A471E8" w:rsidRPr="00A471E8" w:rsidRDefault="00A471E8" w:rsidP="00A471E8">
      <w:pPr>
        <w:pStyle w:val="NormalWeb"/>
        <w:rPr>
          <w:rFonts w:ascii="-webkit-standard" w:hAnsi="-webkit-standard"/>
          <w:color w:val="000000"/>
          <w:lang w:val="es-CR"/>
        </w:rPr>
      </w:pPr>
      <w:r w:rsidRPr="00A471E8">
        <w:rPr>
          <w:rFonts w:ascii="-webkit-standard" w:hAnsi="-webkit-standard"/>
          <w:color w:val="000000"/>
          <w:lang w:val="es-CR"/>
        </w:rPr>
        <w:t>Quien suscribe, LIC. HENRY RODRIGUEZ RAMÍREZ, cédula 109800594, abogado carnet 32516, en favor y representación de</w:t>
      </w:r>
      <w:r w:rsidRPr="00A471E8">
        <w:rPr>
          <w:rStyle w:val="apple-converted-space"/>
          <w:rFonts w:ascii="-webkit-standard" w:hAnsi="-webkit-standard"/>
          <w:color w:val="000000"/>
          <w:lang w:val="es-CR"/>
        </w:rPr>
        <w:t> </w:t>
      </w:r>
      <w:r w:rsidRPr="00A471E8">
        <w:rPr>
          <w:rFonts w:ascii="-webkit-standard" w:hAnsi="-webkit-standard"/>
          <w:b/>
          <w:bCs/>
          <w:caps/>
          <w:color w:val="000000"/>
          <w:lang w:val="es-CR"/>
        </w:rPr>
        <w:t>RONALD GUERRERO CASTRO</w:t>
      </w:r>
      <w:r w:rsidRPr="00A471E8">
        <w:rPr>
          <w:rFonts w:ascii="-webkit-standard" w:hAnsi="-webkit-standard"/>
          <w:color w:val="000000"/>
          <w:lang w:val="es-CR"/>
        </w:rPr>
        <w:t xml:space="preserve">, </w:t>
      </w:r>
      <w:r>
        <w:rPr>
          <w:rFonts w:ascii="-webkit-standard" w:hAnsi="-webkit-standard"/>
          <w:color w:val="000000"/>
          <w:lang w:val="es-CR"/>
        </w:rPr>
        <w:t>v</w:t>
      </w:r>
      <w:r w:rsidRPr="00A471E8">
        <w:rPr>
          <w:rFonts w:ascii="-webkit-standard" w:hAnsi="-webkit-standard"/>
          <w:color w:val="000000"/>
          <w:lang w:val="es-CR"/>
        </w:rPr>
        <w:t xml:space="preserve">iudo, </w:t>
      </w:r>
      <w:r>
        <w:rPr>
          <w:rFonts w:ascii="-webkit-standard" w:hAnsi="-webkit-standard"/>
          <w:color w:val="000000"/>
          <w:lang w:val="es-CR"/>
        </w:rPr>
        <w:t>p</w:t>
      </w:r>
      <w:r w:rsidRPr="00A471E8">
        <w:rPr>
          <w:rFonts w:ascii="-webkit-standard" w:hAnsi="-webkit-standard"/>
          <w:color w:val="000000"/>
          <w:lang w:val="es-CR"/>
        </w:rPr>
        <w:t>ensionado, con residencia en el cantón de Central de Puntarenas, con identificación número 202740473, con fundamento en los hechos, pruebas y derecho que a continuación expongo, procedo a incoar Recurso de Amparo contra la Caja Costarricense del Seguro Social.</w:t>
      </w:r>
    </w:p>
    <w:p w:rsidR="00A471E8" w:rsidRPr="00A471E8" w:rsidRDefault="00A471E8" w:rsidP="00A471E8">
      <w:pPr>
        <w:pStyle w:val="NormalWeb"/>
        <w:rPr>
          <w:rFonts w:ascii="-webkit-standard" w:hAnsi="-webkit-standard"/>
          <w:color w:val="000000"/>
          <w:lang w:val="es-CR"/>
        </w:rPr>
      </w:pPr>
      <w:r w:rsidRPr="00A471E8">
        <w:rPr>
          <w:rFonts w:ascii="-webkit-standard" w:hAnsi="-webkit-standard"/>
          <w:b/>
          <w:bCs/>
          <w:color w:val="000000"/>
          <w:lang w:val="es-CR"/>
        </w:rPr>
        <w:t>HECHOS:</w:t>
      </w:r>
      <w:r w:rsidRPr="00A471E8">
        <w:rPr>
          <w:rFonts w:ascii="-webkit-standard" w:hAnsi="-webkit-standard"/>
          <w:b/>
          <w:bCs/>
          <w:color w:val="000000"/>
          <w:lang w:val="es-CR"/>
        </w:rPr>
        <w:br/>
        <w:t>MANIFIESTA MI REPRESENTADO/A:</w:t>
      </w:r>
      <w:r w:rsidRPr="00A471E8">
        <w:rPr>
          <w:rStyle w:val="apple-converted-space"/>
          <w:rFonts w:ascii="-webkit-standard" w:hAnsi="-webkit-standard"/>
          <w:b/>
          <w:bCs/>
          <w:color w:val="000000"/>
          <w:lang w:val="es-CR"/>
        </w:rPr>
        <w:t> </w:t>
      </w:r>
    </w:p>
    <w:p w:rsidR="006C1154" w:rsidRPr="004B560B" w:rsidRDefault="00A471E8" w:rsidP="00A471E8">
      <w:pPr>
        <w:pStyle w:val="NormalWeb"/>
        <w:rPr>
          <w:rFonts w:ascii="-webkit-standard" w:hAnsi="-webkit-standard"/>
          <w:color w:val="000000" w:themeColor="text1"/>
          <w:lang w:val="es-CR"/>
        </w:rPr>
      </w:pPr>
      <w:r w:rsidRPr="004B560B">
        <w:rPr>
          <w:rFonts w:ascii="-webkit-standard" w:hAnsi="-webkit-standard"/>
          <w:color w:val="000000" w:themeColor="text1"/>
          <w:lang w:val="es-CR"/>
        </w:rPr>
        <w:t xml:space="preserve">El 19 de octubre de 2022 mi papá acudió al especialista en hernias tras mucho tiempo de sentir una molestia en el testículo. </w:t>
      </w:r>
      <w:r w:rsidR="004604F9" w:rsidRPr="004B560B">
        <w:rPr>
          <w:rFonts w:ascii="-webkit-standard" w:hAnsi="-webkit-standard"/>
          <w:color w:val="000000" w:themeColor="text1"/>
          <w:lang w:val="es-CR"/>
        </w:rPr>
        <w:t xml:space="preserve">Le detectaron una hernia al lado de los testículos. En ese momento se pensó para él una cirugía de alta prioridad pero hasta el momento eso no ha pasado. El día de hoy, después de año y medio no puede caminar. La hernia le ha crecido mucho y le duele al desplazarse y orinar. Al ser un adulto mayor, las cosas se vuelven mucho más complejas. El tamaño de la hernia es excesivamente grande, </w:t>
      </w:r>
      <w:r w:rsidR="00683D4B" w:rsidRPr="004B560B">
        <w:rPr>
          <w:rFonts w:ascii="-webkit-standard" w:hAnsi="-webkit-standard"/>
          <w:color w:val="000000" w:themeColor="text1"/>
          <w:lang w:val="es-CR"/>
        </w:rPr>
        <w:t>similar al de un puño cerrado</w:t>
      </w:r>
      <w:r w:rsidR="006C1154" w:rsidRPr="004B560B">
        <w:rPr>
          <w:rFonts w:ascii="-webkit-standard" w:hAnsi="-webkit-standard"/>
          <w:color w:val="000000" w:themeColor="text1"/>
          <w:lang w:val="es-CR"/>
        </w:rPr>
        <w:t xml:space="preserve">, y esto pone su bienestar en un grave riesgo. </w:t>
      </w:r>
      <w:r w:rsidR="00C8719F" w:rsidRPr="004B560B">
        <w:rPr>
          <w:rFonts w:ascii="-webkit-standard" w:hAnsi="-webkit-standard"/>
          <w:color w:val="000000" w:themeColor="text1"/>
          <w:lang w:val="es-CR"/>
        </w:rPr>
        <w:t>A pesar de su edad y de que su caso es de alta prioridad, se sigue a la espera de la cirugía, lo que nos ha hecho temer que no pasará pronto o por lo menos no antes de que la situación empeore y el daño sea mucho mayor.</w:t>
      </w:r>
    </w:p>
    <w:p w:rsidR="00A471E8" w:rsidRPr="00A471E8" w:rsidRDefault="006C1154" w:rsidP="00A471E8">
      <w:pPr>
        <w:pStyle w:val="NormalWeb"/>
        <w:rPr>
          <w:rFonts w:ascii="-webkit-standard" w:hAnsi="-webkit-standard"/>
          <w:color w:val="000000"/>
          <w:lang w:val="es-CR"/>
        </w:rPr>
      </w:pPr>
      <w:r w:rsidRPr="004B560B">
        <w:rPr>
          <w:rFonts w:ascii="-webkit-standard" w:hAnsi="-webkit-standard"/>
          <w:color w:val="000000" w:themeColor="text1"/>
          <w:lang w:val="es-CR"/>
        </w:rPr>
        <w:t xml:space="preserve">En este momento está muy cansado. Su fuerza de voluntad se ha visto disminuida debido al dolor físico. Se encuentra destrozado emocionalmente, </w:t>
      </w:r>
      <w:r w:rsidR="00C8719F" w:rsidRPr="004B560B">
        <w:rPr>
          <w:rFonts w:ascii="-webkit-standard" w:hAnsi="-webkit-standard"/>
          <w:color w:val="000000" w:themeColor="text1"/>
          <w:lang w:val="es-CR"/>
        </w:rPr>
        <w:t>agotado</w:t>
      </w:r>
      <w:r w:rsidRPr="004B560B">
        <w:rPr>
          <w:rFonts w:ascii="-webkit-standard" w:hAnsi="-webkit-standard"/>
          <w:color w:val="000000" w:themeColor="text1"/>
          <w:lang w:val="es-CR"/>
        </w:rPr>
        <w:t xml:space="preserve"> </w:t>
      </w:r>
      <w:r w:rsidR="00C8719F" w:rsidRPr="004B560B">
        <w:rPr>
          <w:rFonts w:ascii="-webkit-standard" w:hAnsi="-webkit-standard"/>
          <w:color w:val="000000" w:themeColor="text1"/>
          <w:lang w:val="es-CR"/>
        </w:rPr>
        <w:t>por</w:t>
      </w:r>
      <w:r w:rsidRPr="004B560B">
        <w:rPr>
          <w:rFonts w:ascii="-webkit-standard" w:hAnsi="-webkit-standard"/>
          <w:color w:val="000000" w:themeColor="text1"/>
          <w:lang w:val="es-CR"/>
        </w:rPr>
        <w:t xml:space="preserve"> tanto dolor y dificultad para hacer hasta lo más mín</w:t>
      </w:r>
      <w:bookmarkStart w:id="0" w:name="_GoBack"/>
      <w:bookmarkEnd w:id="0"/>
      <w:r w:rsidRPr="004B560B">
        <w:rPr>
          <w:rFonts w:ascii="-webkit-standard" w:hAnsi="-webkit-standard"/>
          <w:color w:val="000000" w:themeColor="text1"/>
          <w:lang w:val="es-CR"/>
        </w:rPr>
        <w:t>imo</w:t>
      </w:r>
      <w:r w:rsidR="00C8719F" w:rsidRPr="004B560B">
        <w:rPr>
          <w:rFonts w:ascii="-webkit-standard" w:hAnsi="-webkit-standard"/>
          <w:color w:val="000000" w:themeColor="text1"/>
          <w:lang w:val="es-CR"/>
        </w:rPr>
        <w:t>. Se le puede ver perder la esperanza de que su vida va a mejorar y esto nos parte el corazón. Como adulto mayor, solamente desea una vida digna en estos últimos años que quedan para él, pero este problema le arrebata la posibilidad. Se siente perdido, aquejado y abandonado por el sistema de salud. Rogamos la ayuda que se le pueda brindar a mi padre para mejorar su situación lo más pronto posible y agradecemos profundamente su atención y esfuerzo.</w:t>
      </w:r>
      <w:r w:rsidR="004604F9" w:rsidRPr="004B560B">
        <w:rPr>
          <w:rFonts w:ascii="-webkit-standard" w:hAnsi="-webkit-standard"/>
          <w:color w:val="000000" w:themeColor="text1"/>
          <w:lang w:val="es-CR"/>
        </w:rPr>
        <w:br/>
      </w:r>
      <w:r w:rsidR="00A471E8">
        <w:rPr>
          <w:rFonts w:ascii="-webkit-standard" w:hAnsi="-webkit-standard"/>
          <w:color w:val="000000"/>
          <w:lang w:val="es-CR"/>
        </w:rPr>
        <w:lastRenderedPageBreak/>
        <w:br/>
      </w:r>
      <w:r w:rsidR="00A471E8" w:rsidRPr="00A471E8">
        <w:rPr>
          <w:rFonts w:ascii="-webkit-standard" w:hAnsi="-webkit-standard"/>
          <w:color w:val="000000"/>
          <w:lang w:val="es-CR"/>
        </w:rPr>
        <w:t>Considero</w:t>
      </w:r>
      <w:r w:rsidR="00C8719F">
        <w:rPr>
          <w:rFonts w:ascii="-webkit-standard" w:hAnsi="-webkit-standard"/>
          <w:color w:val="000000"/>
          <w:lang w:val="es-CR"/>
        </w:rPr>
        <w:t xml:space="preserve"> que el tiempo de espera al que ha sido sometido mi representado atenta contra su calidad de vida, </w:t>
      </w:r>
      <w:r w:rsidR="00E07F23">
        <w:rPr>
          <w:rFonts w:ascii="-webkit-standard" w:hAnsi="-webkit-standard"/>
          <w:color w:val="000000"/>
          <w:lang w:val="es-CR"/>
        </w:rPr>
        <w:t>no responde ante la urgencia de su caso y</w:t>
      </w:r>
      <w:r w:rsidR="00A471E8" w:rsidRPr="00A471E8">
        <w:rPr>
          <w:rFonts w:ascii="-webkit-standard" w:hAnsi="-webkit-standard"/>
          <w:color w:val="000000"/>
          <w:lang w:val="es-CR"/>
        </w:rPr>
        <w:t xml:space="preserve"> violenta su derecho fundamental a la salud.</w:t>
      </w:r>
    </w:p>
    <w:p w:rsidR="00A471E8" w:rsidRPr="00A471E8" w:rsidRDefault="00A471E8" w:rsidP="00A471E8">
      <w:pPr>
        <w:pStyle w:val="NormalWeb"/>
        <w:rPr>
          <w:rFonts w:ascii="-webkit-standard" w:hAnsi="-webkit-standard"/>
          <w:color w:val="000000"/>
          <w:lang w:val="es-CR"/>
        </w:rPr>
      </w:pPr>
      <w:r w:rsidRPr="00A471E8">
        <w:rPr>
          <w:rFonts w:ascii="-webkit-standard" w:hAnsi="-webkit-standard"/>
          <w:b/>
          <w:bCs/>
          <w:color w:val="000000"/>
          <w:lang w:val="es-CR"/>
        </w:rPr>
        <w:t>PRUEBAS</w:t>
      </w:r>
      <w:r w:rsidRPr="00A471E8">
        <w:rPr>
          <w:rFonts w:ascii="-webkit-standard" w:hAnsi="-webkit-standard"/>
          <w:color w:val="000000"/>
          <w:lang w:val="es-CR"/>
        </w:rPr>
        <w:br/>
        <w:t>1-</w:t>
      </w:r>
      <w:r w:rsidR="00E07F23">
        <w:rPr>
          <w:rFonts w:ascii="-webkit-standard" w:hAnsi="-webkit-standard"/>
          <w:color w:val="000000"/>
          <w:lang w:val="es-CR"/>
        </w:rPr>
        <w:t xml:space="preserve"> Solicitud de hospitalización: 19 de octubre de 2022.</w:t>
      </w:r>
    </w:p>
    <w:p w:rsidR="00A471E8" w:rsidRPr="00A471E8" w:rsidRDefault="00A471E8" w:rsidP="00A471E8">
      <w:pPr>
        <w:pStyle w:val="NormalWeb"/>
        <w:rPr>
          <w:rFonts w:ascii="-webkit-standard" w:hAnsi="-webkit-standard"/>
          <w:color w:val="000000"/>
          <w:lang w:val="es-CR"/>
        </w:rPr>
      </w:pPr>
      <w:r w:rsidRPr="00A471E8">
        <w:rPr>
          <w:rFonts w:ascii="-webkit-standard" w:hAnsi="-webkit-standard"/>
          <w:b/>
          <w:bCs/>
          <w:color w:val="000000"/>
          <w:lang w:val="es-CR"/>
        </w:rPr>
        <w:t>PETITORIA.</w:t>
      </w:r>
      <w:r w:rsidRPr="00A471E8">
        <w:rPr>
          <w:rFonts w:ascii="-webkit-standard" w:hAnsi="-webkit-standard"/>
          <w:color w:val="000000"/>
          <w:lang w:val="es-CR"/>
        </w:rPr>
        <w:br/>
        <w:t>1- Se declare con lugar el presente recurso de amparo.</w:t>
      </w:r>
      <w:r w:rsidRPr="00A471E8">
        <w:rPr>
          <w:rFonts w:ascii="-webkit-standard" w:hAnsi="-webkit-standard"/>
          <w:color w:val="000000"/>
          <w:lang w:val="es-CR"/>
        </w:rPr>
        <w:br/>
        <w:t>2-</w:t>
      </w:r>
      <w:r w:rsidR="00E07F23">
        <w:rPr>
          <w:rFonts w:ascii="-webkit-standard" w:hAnsi="-webkit-standard"/>
          <w:color w:val="000000"/>
          <w:lang w:val="es-CR"/>
        </w:rPr>
        <w:t xml:space="preserve"> Se programe la cita para la cirugía requerida en una fecha inmediata que responda adecuadamente a la urgencia del caso de salud de mi representado. </w:t>
      </w:r>
      <w:r w:rsidRPr="00A471E8">
        <w:rPr>
          <w:rFonts w:ascii="-webkit-standard" w:hAnsi="-webkit-standard"/>
          <w:color w:val="000000"/>
          <w:lang w:val="es-CR"/>
        </w:rPr>
        <w:br/>
        <w:t>3- Se condene al recurrido al pago de las costas de este proceso, como también al pago del daño moral y subjetivo al que ha sido expuesta mi representada.</w:t>
      </w:r>
    </w:p>
    <w:p w:rsidR="00A471E8" w:rsidRPr="00A471E8" w:rsidRDefault="00A471E8" w:rsidP="00A471E8">
      <w:pPr>
        <w:pStyle w:val="NormalWeb"/>
        <w:rPr>
          <w:rFonts w:ascii="-webkit-standard" w:hAnsi="-webkit-standard"/>
          <w:color w:val="000000"/>
          <w:lang w:val="es-CR"/>
        </w:rPr>
      </w:pPr>
      <w:r w:rsidRPr="00A471E8">
        <w:rPr>
          <w:rFonts w:ascii="-webkit-standard" w:hAnsi="-webkit-standard"/>
          <w:b/>
          <w:bCs/>
          <w:color w:val="000000"/>
          <w:lang w:val="es-CR"/>
        </w:rPr>
        <w:t>Notificaciones:</w:t>
      </w:r>
      <w:r w:rsidRPr="00A471E8">
        <w:rPr>
          <w:rStyle w:val="apple-converted-space"/>
          <w:rFonts w:ascii="-webkit-standard" w:hAnsi="-webkit-standard"/>
          <w:b/>
          <w:bCs/>
          <w:color w:val="000000"/>
          <w:lang w:val="es-CR"/>
        </w:rPr>
        <w:t> </w:t>
      </w:r>
      <w:r w:rsidRPr="00A471E8">
        <w:rPr>
          <w:rFonts w:ascii="-webkit-standard" w:hAnsi="-webkit-standard"/>
          <w:color w:val="000000"/>
          <w:lang w:val="es-CR"/>
        </w:rPr>
        <w:t>Las recibiré al correo electrónico</w:t>
      </w:r>
      <w:r w:rsidRPr="00A471E8">
        <w:rPr>
          <w:rStyle w:val="apple-converted-space"/>
          <w:rFonts w:ascii="-webkit-standard" w:hAnsi="-webkit-standard"/>
          <w:color w:val="000000"/>
          <w:lang w:val="es-CR"/>
        </w:rPr>
        <w:t> </w:t>
      </w:r>
      <w:hyperlink r:id="rId7" w:history="1">
        <w:r w:rsidRPr="00A471E8">
          <w:rPr>
            <w:rStyle w:val="Hipervnculo"/>
            <w:rFonts w:ascii="-webkit-standard" w:hAnsi="-webkit-standard"/>
            <w:lang w:val="es-CR"/>
          </w:rPr>
          <w:t>notificaciones@crderecho.com</w:t>
        </w:r>
        <w:r w:rsidRPr="00A471E8">
          <w:rPr>
            <w:rStyle w:val="apple-converted-space"/>
            <w:rFonts w:ascii="-webkit-standard" w:hAnsi="-webkit-standard"/>
            <w:color w:val="0000FF"/>
            <w:u w:val="single"/>
            <w:lang w:val="es-CR"/>
          </w:rPr>
          <w:t> </w:t>
        </w:r>
      </w:hyperlink>
    </w:p>
    <w:p w:rsidR="00A471E8" w:rsidRDefault="00A471E8" w:rsidP="00A471E8">
      <w:pPr>
        <w:rPr>
          <w:rFonts w:ascii="Times New Roman" w:hAnsi="Times New Roman"/>
        </w:rPr>
      </w:pPr>
    </w:p>
    <w:p w:rsidR="002C546E" w:rsidRDefault="002C546E" w:rsidP="002F3B97"/>
    <w:p w:rsidR="00E07F23" w:rsidRDefault="00E07F23" w:rsidP="002F3B97"/>
    <w:p w:rsidR="00E07F23" w:rsidRDefault="00E07F23" w:rsidP="002F3B97"/>
    <w:p w:rsidR="00E07F23" w:rsidRDefault="00E07F23" w:rsidP="002F3B97"/>
    <w:p w:rsidR="00E07F23" w:rsidRDefault="00E07F23" w:rsidP="002F3B97"/>
    <w:p w:rsidR="00E07F23" w:rsidRPr="003C5F4B" w:rsidRDefault="00E07F23" w:rsidP="002F3B97">
      <w:r>
        <w:rPr>
          <w:noProof/>
        </w:rPr>
        <w:lastRenderedPageBreak/>
        <w:drawing>
          <wp:inline distT="0" distB="0" distL="0" distR="0">
            <wp:extent cx="5889457" cy="3311237"/>
            <wp:effectExtent l="0" t="0" r="381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licitud de hospitalización - 19 de octubre de 20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94201" cy="3313904"/>
                    </a:xfrm>
                    <a:prstGeom prst="rect">
                      <a:avLst/>
                    </a:prstGeom>
                  </pic:spPr>
                </pic:pic>
              </a:graphicData>
            </a:graphic>
          </wp:inline>
        </w:drawing>
      </w:r>
    </w:p>
    <w:sectPr w:rsidR="00E07F23"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543F" w:rsidRDefault="00CA543F" w:rsidP="00AF38A8">
      <w:pPr>
        <w:spacing w:after="0" w:line="240" w:lineRule="auto"/>
      </w:pPr>
      <w:r>
        <w:separator/>
      </w:r>
    </w:p>
  </w:endnote>
  <w:endnote w:type="continuationSeparator" w:id="0">
    <w:p w:rsidR="00CA543F" w:rsidRDefault="00CA543F"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543F" w:rsidRDefault="00CA543F" w:rsidP="00AF38A8">
      <w:pPr>
        <w:spacing w:after="0" w:line="240" w:lineRule="auto"/>
      </w:pPr>
      <w:r>
        <w:separator/>
      </w:r>
    </w:p>
  </w:footnote>
  <w:footnote w:type="continuationSeparator" w:id="0">
    <w:p w:rsidR="00CA543F" w:rsidRDefault="00CA543F"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04F9"/>
    <w:rsid w:val="004610EF"/>
    <w:rsid w:val="00461B91"/>
    <w:rsid w:val="0047254C"/>
    <w:rsid w:val="0047309D"/>
    <w:rsid w:val="00484AB2"/>
    <w:rsid w:val="00484DDA"/>
    <w:rsid w:val="004947A6"/>
    <w:rsid w:val="004A35EE"/>
    <w:rsid w:val="004B560B"/>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3D4B"/>
    <w:rsid w:val="00687C28"/>
    <w:rsid w:val="006C1154"/>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471E8"/>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8719F"/>
    <w:rsid w:val="00C93ECD"/>
    <w:rsid w:val="00CA543F"/>
    <w:rsid w:val="00CF3A9C"/>
    <w:rsid w:val="00D02F4C"/>
    <w:rsid w:val="00D20C7D"/>
    <w:rsid w:val="00D20EC4"/>
    <w:rsid w:val="00D33733"/>
    <w:rsid w:val="00D61770"/>
    <w:rsid w:val="00D73309"/>
    <w:rsid w:val="00D80AB3"/>
    <w:rsid w:val="00D9289A"/>
    <w:rsid w:val="00DC0B4C"/>
    <w:rsid w:val="00E0009B"/>
    <w:rsid w:val="00E01B61"/>
    <w:rsid w:val="00E04C31"/>
    <w:rsid w:val="00E07F23"/>
    <w:rsid w:val="00E07F5A"/>
    <w:rsid w:val="00E54242"/>
    <w:rsid w:val="00E82FE4"/>
    <w:rsid w:val="00EB31B3"/>
    <w:rsid w:val="00EB4CC1"/>
    <w:rsid w:val="00EC2DE4"/>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EE05CA"/>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49897729">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452</Words>
  <Characters>2492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2024-05-29T19:41:00Z</dcterms:created>
  <dcterms:modified xsi:type="dcterms:W3CDTF">2024-05-29T19:41:00Z</dcterms:modified>
</cp:coreProperties>
</file>